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sz w:val="36"/>
          <w:szCs w:val="36"/>
        </w:rPr>
      </w:pPr>
    </w:p>
    <w:p>
      <w:pPr>
        <w:jc w:val="center"/>
        <w:rPr>
          <w:rFonts w:hint="eastAsia" w:ascii="黑体" w:hAnsi="黑体" w:eastAsia="黑体"/>
          <w:sz w:val="36"/>
          <w:szCs w:val="36"/>
        </w:rPr>
      </w:pPr>
    </w:p>
    <w:p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2020年度体育彩票公益金资助项目公示一览表</w:t>
      </w:r>
      <w:bookmarkStart w:id="0" w:name="_GoBack"/>
      <w:bookmarkEnd w:id="0"/>
    </w:p>
    <w:p>
      <w:pPr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 xml:space="preserve">                                                                                       </w:t>
      </w:r>
    </w:p>
    <w:p>
      <w:pPr>
        <w:ind w:firstLine="12480" w:firstLineChars="5200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金额单位：元</w:t>
      </w:r>
    </w:p>
    <w:tbl>
      <w:tblPr>
        <w:tblStyle w:val="3"/>
        <w:tblW w:w="14763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08"/>
        <w:gridCol w:w="2985"/>
        <w:gridCol w:w="1305"/>
        <w:gridCol w:w="1410"/>
        <w:gridCol w:w="1920"/>
        <w:gridCol w:w="34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3708" w:type="dxa"/>
          </w:tcPr>
          <w:p>
            <w:pPr>
              <w:jc w:val="center"/>
              <w:rPr>
                <w:rFonts w:hint="eastAsia" w:asciiTheme="minorEastAsia" w:hAnsiTheme="minorEastAsia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项目名称</w:t>
            </w:r>
          </w:p>
        </w:tc>
        <w:tc>
          <w:tcPr>
            <w:tcW w:w="2985" w:type="dxa"/>
          </w:tcPr>
          <w:p>
            <w:pPr>
              <w:jc w:val="center"/>
              <w:rPr>
                <w:rFonts w:hint="eastAsia" w:asciiTheme="minorEastAsia" w:hAnsiTheme="minorEastAsia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项目单位</w:t>
            </w:r>
          </w:p>
        </w:tc>
        <w:tc>
          <w:tcPr>
            <w:tcW w:w="1305" w:type="dxa"/>
          </w:tcPr>
          <w:p>
            <w:pPr>
              <w:jc w:val="center"/>
              <w:rPr>
                <w:rFonts w:hint="eastAsia" w:asciiTheme="minorEastAsia" w:hAnsiTheme="minorEastAsia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/>
                <w:b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  <w:lang w:eastAsia="zh-CN"/>
              </w:rPr>
              <w:t>资金</w:t>
            </w: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额</w:t>
            </w:r>
            <w:r>
              <w:rPr>
                <w:rFonts w:hint="eastAsia" w:asciiTheme="minorEastAsia" w:hAnsiTheme="minorEastAsia"/>
                <w:b/>
                <w:sz w:val="24"/>
                <w:szCs w:val="24"/>
                <w:lang w:eastAsia="zh-CN"/>
              </w:rPr>
              <w:t>度</w:t>
            </w:r>
          </w:p>
        </w:tc>
        <w:tc>
          <w:tcPr>
            <w:tcW w:w="1410" w:type="dxa"/>
          </w:tcPr>
          <w:p>
            <w:pPr>
              <w:jc w:val="center"/>
              <w:rPr>
                <w:rFonts w:hint="eastAsia" w:asciiTheme="minorEastAsia" w:hAnsiTheme="minorEastAsia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来源类型</w:t>
            </w:r>
          </w:p>
        </w:tc>
        <w:tc>
          <w:tcPr>
            <w:tcW w:w="1920" w:type="dxa"/>
          </w:tcPr>
          <w:p>
            <w:pPr>
              <w:jc w:val="center"/>
              <w:rPr>
                <w:rFonts w:hint="eastAsia" w:asciiTheme="minorEastAsia" w:hAnsiTheme="minorEastAsia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/>
                <w:b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  <w:lang w:eastAsia="zh-CN"/>
              </w:rPr>
              <w:t>项目负责人</w:t>
            </w:r>
          </w:p>
        </w:tc>
        <w:tc>
          <w:tcPr>
            <w:tcW w:w="3435" w:type="dxa"/>
          </w:tcPr>
          <w:p>
            <w:pPr>
              <w:jc w:val="center"/>
              <w:rPr>
                <w:rFonts w:hint="eastAsia" w:asciiTheme="minorEastAsia" w:hAnsiTheme="minorEastAsia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/>
                <w:b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  <w:lang w:eastAsia="zh-CN"/>
              </w:rPr>
              <w:t>项目时间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</w:trPr>
        <w:tc>
          <w:tcPr>
            <w:tcW w:w="3708" w:type="dxa"/>
          </w:tcPr>
          <w:p>
            <w:pPr>
              <w:jc w:val="left"/>
              <w:rPr>
                <w:rFonts w:hint="eastAsia" w:asciiTheme="minorEastAsia" w:hAnsiTheme="minorEastAsia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2020年湖南省青少年柔道锦标赛</w:t>
            </w:r>
          </w:p>
        </w:tc>
        <w:tc>
          <w:tcPr>
            <w:tcW w:w="2985" w:type="dxa"/>
          </w:tcPr>
          <w:p>
            <w:pPr>
              <w:jc w:val="left"/>
              <w:rPr>
                <w:rFonts w:hint="eastAsia" w:asciiTheme="minorEastAsia" w:hAnsiTheme="minorEastAsia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赫山区全民健身服务中心</w:t>
            </w:r>
          </w:p>
        </w:tc>
        <w:tc>
          <w:tcPr>
            <w:tcW w:w="1305" w:type="dxa"/>
          </w:tcPr>
          <w:p>
            <w:pPr>
              <w:jc w:val="left"/>
              <w:rPr>
                <w:rFonts w:hint="eastAsia" w:asciiTheme="minorEastAsia" w:hAnsiTheme="minorEastAsia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350000.00</w:t>
            </w:r>
          </w:p>
        </w:tc>
        <w:tc>
          <w:tcPr>
            <w:tcW w:w="1410" w:type="dxa"/>
          </w:tcPr>
          <w:p>
            <w:pPr>
              <w:jc w:val="left"/>
              <w:rPr>
                <w:rFonts w:hint="eastAsia" w:asciiTheme="minorEastAsia" w:hAnsi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上级专项</w:t>
            </w:r>
          </w:p>
        </w:tc>
        <w:tc>
          <w:tcPr>
            <w:tcW w:w="1920" w:type="dxa"/>
          </w:tcPr>
          <w:p>
            <w:pPr>
              <w:jc w:val="left"/>
              <w:rPr>
                <w:rFonts w:hint="eastAsia" w:asciiTheme="minorEastAsia" w:hAnsi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汤志科</w:t>
            </w: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435" w:type="dxa"/>
          </w:tcPr>
          <w:p>
            <w:pPr>
              <w:jc w:val="left"/>
              <w:rPr>
                <w:rFonts w:hint="eastAsia" w:asciiTheme="minorEastAsia" w:hAnsiTheme="minorEastAsia"/>
                <w:sz w:val="24"/>
                <w:szCs w:val="24"/>
              </w:rPr>
            </w:pPr>
          </w:p>
          <w:p>
            <w:pPr>
              <w:ind w:firstLine="240" w:firstLineChars="100"/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2020.08.26——2020.08.28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08" w:type="dxa"/>
          </w:tcPr>
          <w:p>
            <w:pPr>
              <w:jc w:val="left"/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2985" w:type="dxa"/>
          </w:tcPr>
          <w:p>
            <w:pPr>
              <w:jc w:val="left"/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1305" w:type="dxa"/>
          </w:tcPr>
          <w:p>
            <w:pPr>
              <w:jc w:val="left"/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1410" w:type="dxa"/>
          </w:tcPr>
          <w:p>
            <w:pPr>
              <w:jc w:val="left"/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1920" w:type="dxa"/>
          </w:tcPr>
          <w:p>
            <w:pPr>
              <w:jc w:val="left"/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3435" w:type="dxa"/>
          </w:tcPr>
          <w:p>
            <w:pPr>
              <w:jc w:val="left"/>
              <w:rPr>
                <w:rFonts w:asciiTheme="minorEastAsia" w:hAnsiTheme="minorEastAsia"/>
                <w:sz w:val="30"/>
                <w:szCs w:val="30"/>
              </w:rPr>
            </w:pPr>
          </w:p>
        </w:tc>
      </w:tr>
    </w:tbl>
    <w:p>
      <w:pPr>
        <w:rPr>
          <w:rFonts w:hint="eastAsia" w:asciiTheme="minorEastAsia" w:hAnsiTheme="minorEastAsia"/>
          <w:sz w:val="30"/>
          <w:szCs w:val="30"/>
        </w:rPr>
      </w:pPr>
    </w:p>
    <w:p>
      <w:pPr>
        <w:ind w:firstLine="8400" w:firstLineChars="2800"/>
        <w:rPr>
          <w:rFonts w:hint="eastAsia" w:asciiTheme="minorEastAsia" w:hAnsiTheme="minorEastAsia"/>
          <w:sz w:val="30"/>
          <w:szCs w:val="30"/>
        </w:rPr>
      </w:pPr>
    </w:p>
    <w:p>
      <w:pPr>
        <w:ind w:firstLine="8400" w:firstLineChars="2800"/>
        <w:rPr>
          <w:rFonts w:hint="eastAsia"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>益阳市赫山区全民健身服务中心</w:t>
      </w:r>
    </w:p>
    <w:p>
      <w:pPr>
        <w:ind w:firstLine="9450" w:firstLineChars="3150"/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>2021年6月22日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449DC"/>
    <w:rsid w:val="00210A5F"/>
    <w:rsid w:val="002F499C"/>
    <w:rsid w:val="00801AC1"/>
    <w:rsid w:val="008449DC"/>
    <w:rsid w:val="00A04A53"/>
    <w:rsid w:val="00D02E3A"/>
    <w:rsid w:val="00F8495D"/>
    <w:rsid w:val="7A425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</Words>
  <Characters>241</Characters>
  <Lines>2</Lines>
  <Paragraphs>1</Paragraphs>
  <TotalTime>56</TotalTime>
  <ScaleCrop>false</ScaleCrop>
  <LinksUpToDate>false</LinksUpToDate>
  <CharactersWithSpaces>282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2021-07-06T13:24:00Z</dcterms:created>
  <dc:creator>Administrator</dc:creator>
  <cp:lastModifiedBy>Administrator</cp:lastModifiedBy>
  <dcterms:modified xsi:type="dcterms:W3CDTF">2021-07-06T14:24:30Z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